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8FF5E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eastAsia="zh-CN"/>
        </w:rPr>
        <w:t>污水日常监测服务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 w14:paraId="5C54F52A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污水日常监测服务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日进行，医院招标小组按规定进行谈判，现就本次谈判结果公布如下：</w:t>
      </w:r>
    </w:p>
    <w:p w14:paraId="31038AFD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清仪生态环境（苏州）有限公司</w:t>
      </w:r>
    </w:p>
    <w:p w14:paraId="6549258A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各有关参与单位对以上结果有异议的，可以在本公示发布之日起五个工作日内，以书面形式向苏州市吴江区中医医院（苏州市吴江区第二人民医院）监察科反映，联系电话：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1EA5C9BE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2A624E3E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7AC3D6CB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5C5B5DCB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24</w:t>
      </w:r>
      <w:r>
        <w:rPr>
          <w:rFonts w:hint="eastAsia" w:ascii="宋体" w:hAnsi="宋体" w:eastAsia="宋体"/>
          <w:sz w:val="28"/>
          <w:szCs w:val="28"/>
        </w:rPr>
        <w:t>日</w:t>
      </w:r>
    </w:p>
    <w:p w14:paraId="5158039C">
      <w:pPr>
        <w:rPr>
          <w:rFonts w:ascii="宋体" w:hAnsi="宋体" w:eastAsia="宋体"/>
          <w:sz w:val="28"/>
          <w:szCs w:val="28"/>
        </w:rPr>
      </w:pPr>
    </w:p>
    <w:p w14:paraId="2C1DB517">
      <w:pPr>
        <w:rPr>
          <w:rFonts w:ascii="宋体" w:hAnsi="宋体" w:eastAsia="宋体"/>
          <w:sz w:val="28"/>
          <w:szCs w:val="28"/>
        </w:rPr>
      </w:pPr>
      <w:bookmarkStart w:id="0" w:name="_GoBack"/>
      <w:bookmarkEnd w:id="0"/>
    </w:p>
    <w:p w14:paraId="173B1338">
      <w:pPr>
        <w:rPr>
          <w:rFonts w:ascii="宋体" w:hAnsi="宋体" w:eastAsia="宋体"/>
          <w:sz w:val="28"/>
          <w:szCs w:val="28"/>
        </w:rPr>
      </w:pPr>
    </w:p>
    <w:p w14:paraId="0FF17239">
      <w:pPr>
        <w:rPr>
          <w:rFonts w:ascii="宋体" w:hAnsi="宋体" w:eastAsia="宋体"/>
          <w:sz w:val="28"/>
          <w:szCs w:val="28"/>
        </w:rPr>
      </w:pPr>
    </w:p>
    <w:p w14:paraId="65AD0B0E">
      <w:pPr>
        <w:rPr>
          <w:rFonts w:ascii="宋体" w:hAnsi="宋体" w:eastAsia="宋体"/>
          <w:sz w:val="28"/>
          <w:szCs w:val="28"/>
        </w:rPr>
      </w:pPr>
    </w:p>
    <w:p w14:paraId="07CFD971">
      <w:pPr>
        <w:rPr>
          <w:rFonts w:ascii="宋体" w:hAnsi="宋体" w:eastAsia="宋体"/>
          <w:sz w:val="28"/>
          <w:szCs w:val="28"/>
        </w:rPr>
      </w:pPr>
    </w:p>
    <w:p w14:paraId="6C2B454D">
      <w:pPr>
        <w:rPr>
          <w:rFonts w:ascii="宋体" w:hAnsi="宋体" w:eastAsia="宋体"/>
          <w:sz w:val="28"/>
          <w:szCs w:val="28"/>
        </w:rPr>
      </w:pPr>
    </w:p>
    <w:p w14:paraId="5222BAE6"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hODdmOGFlNGQwM2M5NWUwZWM4NzA1ZTFlZGIzMjk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6563FCE"/>
    <w:rsid w:val="065D471F"/>
    <w:rsid w:val="06E45A7E"/>
    <w:rsid w:val="08892439"/>
    <w:rsid w:val="0DBA6401"/>
    <w:rsid w:val="12E8124F"/>
    <w:rsid w:val="17884C82"/>
    <w:rsid w:val="223B434C"/>
    <w:rsid w:val="26ED70CF"/>
    <w:rsid w:val="2EA43279"/>
    <w:rsid w:val="2FE13969"/>
    <w:rsid w:val="370A38FC"/>
    <w:rsid w:val="37377815"/>
    <w:rsid w:val="39FC1605"/>
    <w:rsid w:val="3B32011D"/>
    <w:rsid w:val="48B62CAF"/>
    <w:rsid w:val="4F4C538E"/>
    <w:rsid w:val="51B4502B"/>
    <w:rsid w:val="55A73DD2"/>
    <w:rsid w:val="56F77BAB"/>
    <w:rsid w:val="5A0510A5"/>
    <w:rsid w:val="62D83BBC"/>
    <w:rsid w:val="6C755C79"/>
    <w:rsid w:val="71C34D91"/>
    <w:rsid w:val="77FC50A3"/>
    <w:rsid w:val="7E09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220</Words>
  <Characters>240</Characters>
  <Lines>2</Lines>
  <Paragraphs>1</Paragraphs>
  <TotalTime>10</TotalTime>
  <ScaleCrop>false</ScaleCrop>
  <LinksUpToDate>false</LinksUpToDate>
  <CharactersWithSpaces>240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Administrator</cp:lastModifiedBy>
  <dcterms:modified xsi:type="dcterms:W3CDTF">2024-07-24T06:57:04Z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B2C6803564E74FE5B05B4E84260AD064_13</vt:lpwstr>
  </property>
</Properties>
</file>